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457F96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57F96" w:rsidTr="000F3DEA">
        <w:tc>
          <w:tcPr>
            <w:tcW w:w="3825" w:type="dxa"/>
            <w:hideMark/>
          </w:tcPr>
          <w:p w:rsidR="009965B6" w:rsidRPr="00457F9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57F96">
              <w:rPr>
                <w:rFonts w:cs="Arial"/>
                <w:sz w:val="18"/>
                <w:szCs w:val="18"/>
              </w:rPr>
              <w:t>Додаток</w:t>
            </w:r>
            <w:r w:rsidR="00140CF5" w:rsidRPr="00457F96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457F9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57F9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57F9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57F9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57F9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57F9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57F96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57F96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284FAC" w:rsidRPr="00457F96" w:rsidRDefault="00284FAC" w:rsidP="00284F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ПЕРЕЛІК</w:t>
      </w:r>
    </w:p>
    <w:p w:rsidR="00284FAC" w:rsidRPr="00457F96" w:rsidRDefault="00284FAC" w:rsidP="00284FAC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284FAC" w:rsidRPr="00457F96" w:rsidRDefault="00284FAC" w:rsidP="00284FA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0C3349" w:rsidRPr="00457F96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C3349" w:rsidRPr="00457F96" w:rsidRDefault="000C3349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АРТІМА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200 мг/мл,по 2 мл розчину в ампулі з забарвленого скла (ампула А) у комплекті з 1 мл розчинника в ампулі з безбарвного скла (аампула В), по 5 ампул А та по 5 ампул В у пачці; по 5 ампул А та по 5 ампул В у блістерах, по 1 блістеру з ампулами А та по 1 блістеру з ампулами В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"БІОЛІК"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"БІОЛІК"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UA/19713/01/01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БІЛОДДІ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блістері, по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Адамед Фарма С.А.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UA/19715/01/01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067E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ДОКСОРУБІЦИН ДЖЕНЕФАРМ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 мг/мл по 5 мл, 25 мл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UA/19729/01/01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ЕЗЕТРЕКС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7 таблеток 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Гетеро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Лабз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UA/19716/01/01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ЛЕВОФЛОКСАЦИНУ ГЕМІГІДРАТ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пакетах, що поміщені у картонний барабан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ЖЕЯНГ СТАРРІ ФАРМАСЬЮТІКАЛ КО., ЛТД.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UA/19717/01/01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ЛЕКАДОЛ ХОТ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500 мг/12,2 мг, по 2,5 г порошку для орального розчину в саше, по 10 або 20 саше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Сандоз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Фармасьютікалз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д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ХЕРМЕС Фарма Гес.м.б.Х., Австрія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UA/19718/01/01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15 мг/1,5 мл по 1,5 мл в ампулах; по 5 ампул у касеті;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UA/19719/01/01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МЕРОПЕНЕМ-ДАРНИЦЯ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інфузій, по 1000 мг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АНФАРМ ГЕЛЛАС С.А.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UA/19720/01/01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МЕТИЛПРЕДНІЗОЛОН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ТЯНЬЦЗІНЬ ТІАНЯО ФАРМАСЬЮТІКАЛС КО.,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UA/19721/01/01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НЕОСИНУС®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спрей назальний, дозований, 0,05 %, по 10 г у флаконі з розпилювачем,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«Мікрофарм»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UA/19722/01/01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ОМЕПРАЗОЛ-ДАРНИЦЯ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інфузій по 40 мг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UA/19723/01/01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СУЛЬБАКТАМУ НАТРІЮ СТЕРИЛЬНИЙ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</w:t>
            </w: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хіміко-фармацевтичний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Кілу Антибіотикс Фармасьютікал Ко.,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UA/19726/01/01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4 або 7 таблеток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Реєстрація на 5 років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UA/19727/01/01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мг, по 1, 4 або 7 таблеток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ДЖЕНОФАРМ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Реєстрація на 5 років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UA/19727/01/02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мг, </w:t>
            </w:r>
            <w:r w:rsidRPr="00457F96">
              <w:rPr>
                <w:rFonts w:ascii="Arial" w:hAnsi="Arial" w:cs="Arial"/>
                <w:sz w:val="16"/>
                <w:szCs w:val="16"/>
              </w:rPr>
              <w:t>in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</w:rPr>
              <w:t>bulk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: по 4 або 7 таблеток у блістері, по 50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Реєстрація на 5 років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UA/19728/01/01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C0444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in bulk: по 1 або 7 таблеток у блістері, по 40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Чілу Фармасьютікал (Хайнань) Ко., Лтд.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Реєстрація на 5 років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UA/19728/01/02</w:t>
            </w:r>
          </w:p>
        </w:tc>
      </w:tr>
      <w:tr w:rsidR="000C3349" w:rsidRPr="00457F96" w:rsidTr="00C0444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349" w:rsidRPr="00457F96" w:rsidRDefault="000C3349" w:rsidP="00067E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ФЛУКОНАЗОЛ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Гленмарк Лайф Сайенсіз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3349" w:rsidRPr="00457F96" w:rsidRDefault="000C3349" w:rsidP="0006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UA/19730/01/01</w:t>
            </w:r>
          </w:p>
        </w:tc>
      </w:tr>
    </w:tbl>
    <w:p w:rsidR="002A7455" w:rsidRPr="00457F96" w:rsidRDefault="002A7455" w:rsidP="002A745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2A7455" w:rsidRPr="00457F96" w:rsidRDefault="002A7455" w:rsidP="002A7455">
      <w:pPr>
        <w:ind w:right="20"/>
        <w:rPr>
          <w:rStyle w:val="cs7864ebcf1"/>
          <w:color w:val="auto"/>
        </w:rPr>
      </w:pPr>
    </w:p>
    <w:p w:rsidR="002A7455" w:rsidRPr="00457F96" w:rsidRDefault="002A7455" w:rsidP="002A7455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A7455" w:rsidRPr="00457F96" w:rsidTr="00C04440">
        <w:tc>
          <w:tcPr>
            <w:tcW w:w="7421" w:type="dxa"/>
            <w:shd w:val="clear" w:color="auto" w:fill="auto"/>
          </w:tcPr>
          <w:p w:rsidR="002A7455" w:rsidRPr="00457F96" w:rsidRDefault="002A7455" w:rsidP="00C0444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A7455" w:rsidRPr="00457F96" w:rsidRDefault="002A7455" w:rsidP="00C0444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457F9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A7455" w:rsidRPr="00457F96" w:rsidRDefault="002A7455" w:rsidP="00C04440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2A7455" w:rsidRPr="00457F96" w:rsidRDefault="002A7455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A7455" w:rsidRPr="00457F96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</w:rPr>
        <w:sectPr w:rsidR="002A7455" w:rsidRPr="00457F96" w:rsidSect="00C04440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A7455" w:rsidRPr="00457F96" w:rsidTr="00C04440">
        <w:tc>
          <w:tcPr>
            <w:tcW w:w="3828" w:type="dxa"/>
          </w:tcPr>
          <w:p w:rsidR="002A7455" w:rsidRPr="00457F96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2A7455" w:rsidRPr="00457F96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A7455" w:rsidRPr="00457F96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A7455" w:rsidRPr="00457F96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A7455" w:rsidRPr="00457F96" w:rsidRDefault="002A7455" w:rsidP="002A745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A7455" w:rsidRPr="00457F96" w:rsidRDefault="002A7455" w:rsidP="002A745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A7455" w:rsidRPr="00457F96" w:rsidRDefault="002A7455" w:rsidP="002A745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57F96">
        <w:rPr>
          <w:rFonts w:ascii="Arial" w:hAnsi="Arial" w:cs="Arial"/>
          <w:b/>
          <w:caps/>
          <w:sz w:val="28"/>
          <w:szCs w:val="28"/>
        </w:rPr>
        <w:t>ПЕРЕЛІК</w:t>
      </w:r>
    </w:p>
    <w:p w:rsidR="002A7455" w:rsidRPr="00457F96" w:rsidRDefault="002A7455" w:rsidP="002A745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57F9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2A7455" w:rsidRPr="00457F96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17700D" w:rsidRPr="00457F96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7700D" w:rsidRPr="00457F96" w:rsidRDefault="001770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АЛОПУРИНОЛ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ІНДОКО РЕМЕДІЗ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UA/16742/01/01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мг, по 10 таблеток у блістері; по 3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Ауробіндо Фарма Лімітед- Юніт VII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UA/16657/01/01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мг, по 10 таблеток у блістері; по 3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Ауробіндо Фарма Лімітед- Юніт VII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UA/16657/01/02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50 мг, по 10 капсул у блістері; по 1 блістеру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М. Біотек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E7E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C46E7E" w:rsidRDefault="00C46E7E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UA/12182/01/01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100 мг по 10 капсул у блістері; по 1 блістеру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М. Біотек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E7E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C46E7E" w:rsidRDefault="00C46E7E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6E7E" w:rsidRDefault="00C46E7E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6E7E" w:rsidRDefault="00C46E7E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UA/12183/01/01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150 мг по 1 капсулі у блістері; по 1 блістеру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М. Біотек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E7E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</w:p>
          <w:p w:rsidR="00C46E7E" w:rsidRDefault="00C46E7E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UA/12183/01/02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 по 150 мг, по 50 капсул у блістері, по 3 блістери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Новартіс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АГ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</w:t>
            </w: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Штейн АГ, Швейцарія;</w:t>
            </w:r>
          </w:p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UA/16003/01/01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46E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МАГНІКУМ-АНТИСТРЕС®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6 блістерів у пачці, по 12 таблеток у блістері по 4 або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UA/16534/01/01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ОРНІДАЗОЛ-НОВОФАРМ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5 мг/мл по 100 мл у пляшці; по 1 пляшці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UA/16647/01/01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57F96">
              <w:rPr>
                <w:rFonts w:ascii="Arial" w:hAnsi="Arial" w:cs="Arial"/>
                <w:sz w:val="16"/>
                <w:szCs w:val="16"/>
              </w:rPr>
              <w:t xml:space="preserve"> 25 мкг/125 мкг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</w:rPr>
              <w:t>на дозу, по 120 доз в аерозольному алюмінієвому балоні з дозуючим клапаном, пластиковим розпилювачем з вндикатором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4AF7" w:rsidRDefault="00894AF7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UA/15623/01/01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57F96">
              <w:rPr>
                <w:rFonts w:ascii="Arial" w:hAnsi="Arial" w:cs="Arial"/>
                <w:sz w:val="16"/>
                <w:szCs w:val="16"/>
              </w:rPr>
              <w:t xml:space="preserve"> 25 мкг/250 мкг на дозу, по 120 доз </w:t>
            </w: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lastRenderedPageBreak/>
              <w:t>Ципла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</w:t>
            </w:r>
            <w:r w:rsidR="00894AF7">
              <w:rPr>
                <w:rFonts w:ascii="Arial" w:hAnsi="Arial" w:cs="Arial"/>
                <w:sz w:val="16"/>
                <w:szCs w:val="16"/>
              </w:rPr>
              <w:t>єстрація на необмежений термін.</w:t>
            </w:r>
          </w:p>
          <w:p w:rsidR="00894AF7" w:rsidRDefault="00894AF7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4AF7" w:rsidRDefault="00894AF7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UA/15624/01/01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57F96">
              <w:rPr>
                <w:rFonts w:ascii="Arial" w:hAnsi="Arial" w:cs="Arial"/>
                <w:sz w:val="16"/>
                <w:szCs w:val="16"/>
              </w:rPr>
              <w:t xml:space="preserve">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4AF7" w:rsidRDefault="00894AF7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UA/15625/01/01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УПЕЛВА СПАГ. ПЄКА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краплі оральні по 30 мл, 50 мл у флаконі з крапельним дозатором;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ПЕКАНА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НАТУРХАЙЛЬМІТТЕЛЬ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UA/16025/01/01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ФАЛВАКС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Д-р Редді’с Лабораторіс Лімітед, Виробнича дільниця - 9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UA/16437/01/01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ФАРМАЛІПОН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30 мг/мл; по 20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"Новофарм-Біосинтез"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UA/16672/01/01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50 мг: по 7 або 10 капсул у блістері; по 1 блістеру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UA/16524/01/01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100 мг: по 7 або 10 капсул у блістері; по 1 блістеру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UA/16524/01/02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150 мг: по 1 капсулі у блістері; по 1 блістеру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UA/16524/01/03</w:t>
            </w:r>
          </w:p>
        </w:tc>
      </w:tr>
      <w:tr w:rsidR="0017700D" w:rsidRPr="00457F96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00D" w:rsidRPr="00457F96" w:rsidRDefault="0017700D" w:rsidP="006B11E3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200 мг: по 1 або 4 або 7 або 10 капсул у блістері; по 1 блістеру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700D" w:rsidRPr="00457F96" w:rsidRDefault="0017700D" w:rsidP="00C044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UA/16524/01/04</w:t>
            </w:r>
          </w:p>
        </w:tc>
      </w:tr>
    </w:tbl>
    <w:p w:rsidR="006B11E3" w:rsidRPr="00457F96" w:rsidRDefault="006B11E3" w:rsidP="006B11E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B11E3" w:rsidRPr="00457F96" w:rsidRDefault="006B11E3" w:rsidP="006B11E3">
      <w:pPr>
        <w:ind w:right="20"/>
        <w:rPr>
          <w:rStyle w:val="cs7864ebcf1"/>
          <w:color w:val="auto"/>
        </w:rPr>
      </w:pPr>
    </w:p>
    <w:p w:rsidR="006B11E3" w:rsidRPr="00457F96" w:rsidRDefault="006B11E3" w:rsidP="006B11E3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B11E3" w:rsidRPr="00457F96" w:rsidTr="00C04440">
        <w:tc>
          <w:tcPr>
            <w:tcW w:w="7421" w:type="dxa"/>
            <w:shd w:val="clear" w:color="auto" w:fill="auto"/>
          </w:tcPr>
          <w:p w:rsidR="006B11E3" w:rsidRPr="00457F96" w:rsidRDefault="006B11E3" w:rsidP="00C0444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6B11E3" w:rsidRPr="00457F96" w:rsidRDefault="006B11E3" w:rsidP="00C04440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457F9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B11E3" w:rsidRPr="00457F96" w:rsidRDefault="006B11E3" w:rsidP="00C04440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B11E3" w:rsidRPr="00457F96" w:rsidRDefault="006B11E3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6B11E3" w:rsidRPr="00457F96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6B11E3" w:rsidRPr="00457F96" w:rsidRDefault="006B11E3" w:rsidP="006B11E3">
      <w:pPr>
        <w:rPr>
          <w:rFonts w:ascii="Arial" w:hAnsi="Arial" w:cs="Arial"/>
          <w:b/>
          <w:sz w:val="18"/>
          <w:szCs w:val="18"/>
        </w:rPr>
      </w:pPr>
    </w:p>
    <w:p w:rsidR="006B11E3" w:rsidRPr="00457F96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6B11E3" w:rsidRPr="00457F96" w:rsidRDefault="006B11E3" w:rsidP="006B11E3">
      <w:pPr>
        <w:tabs>
          <w:tab w:val="left" w:pos="12600"/>
        </w:tabs>
        <w:jc w:val="center"/>
        <w:rPr>
          <w:rFonts w:ascii="Arial" w:hAnsi="Arial" w:cs="Arial"/>
          <w:b/>
        </w:rPr>
        <w:sectPr w:rsidR="006B11E3" w:rsidRPr="00457F96" w:rsidSect="00C0444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B11E3" w:rsidRPr="00457F96" w:rsidTr="00C04440">
        <w:tc>
          <w:tcPr>
            <w:tcW w:w="3828" w:type="dxa"/>
          </w:tcPr>
          <w:p w:rsidR="006B11E3" w:rsidRPr="00457F96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6B11E3" w:rsidRPr="00457F96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6B11E3" w:rsidRPr="00457F96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B11E3" w:rsidRPr="00457F96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6B11E3" w:rsidRPr="00457F96" w:rsidRDefault="006B11E3" w:rsidP="006B11E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6B11E3" w:rsidRPr="00457F96" w:rsidRDefault="006B11E3" w:rsidP="006B11E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6B11E3" w:rsidRPr="00457F96" w:rsidRDefault="006B11E3" w:rsidP="006B11E3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ПЕРЕЛІК</w:t>
      </w:r>
    </w:p>
    <w:p w:rsidR="006B11E3" w:rsidRPr="00457F96" w:rsidRDefault="006B11E3" w:rsidP="006B11E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6B11E3" w:rsidRPr="00457F96" w:rsidRDefault="006B11E3" w:rsidP="006B11E3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1D490D" w:rsidRPr="00457F96" w:rsidTr="00C0444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D490D" w:rsidRPr="00457F96" w:rsidRDefault="001D490D" w:rsidP="00C044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D-ГЛЮКОЗАМІНУ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Янтаї Донгченг Біокемікалс Ко.,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4AF7" w:rsidRDefault="00894AF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UA/12156/01/01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250 м, по 10 таблеток у блістері по 12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</w:t>
            </w:r>
          </w:p>
          <w:p w:rsidR="00894AF7" w:rsidRDefault="00894AF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10 таблеток у блістері, по 6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Ремедіка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</w:t>
            </w:r>
          </w:p>
          <w:p w:rsidR="00894AF7" w:rsidRDefault="00894AF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сироп, 15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UA/9928/02/01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сироп, 30 мг/5 мл,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894AF7" w:rsidRDefault="00894AF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UA/9928/02/02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«КУСУМ 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4AF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4AF7" w:rsidRDefault="00894AF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4A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UA/9928/04/01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АБРОЛ® SR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з пролонгованою дією, по 75 мг, по 10 капсул у блістері, по 1 або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«КУСУМ 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090" w:rsidRDefault="001E4090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UA/9928/05/01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АДВОКАРД®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3 або 4 блістери у пачці з картону;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Повний цикл виробництва ЛЗ, первинне та вторинне пакування, контроль якості,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"ФарКоС" , Україна;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 кінцевого продукту та 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ПрАТ "Фармацевтична фірма "ФарКоС"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"АСТРАФАРМ"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090" w:rsidRDefault="001E4090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UA/6421/01/01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 (контроль якості лікарського засобу (випробування клітинної активності лікарського засобу)); Вайтхауз Аналітікал Лабораторіз, ЛЛС , США (контроль якості лікарського засобу (цілісність системи контейнер/закупорювальний засіб після вторинного пакування)); Веттер Фарма-Фертігунг ГмбХ і Ко. КГ , Німеччина (виробництво лікарського засобу, первинне пакування, вторинне пакування, контроль якості лікарського засобу); Веттер Фарма-Фертігунг ГмбХ та Ко. КГ , Німеччина (контроль якості лікарського засобу (лише сила зсуву та сила ковзання після вторинного пакування)); Веттер Фарма-Фертігунг ГмбХ та Ко. КГ , Німеччина (контроль якості лікарського засобу); Веттер Фарма-Фертігунг ГмбХ та Ко. КГ , Німеччина (контроль якості лікарського засобу); Меркле ГмбХ , Німеччина (дозвіл на випуск серії); Меркле ГмбХ, Німеччина (вторинне пакування); Тева Фармасьютикалз Юероп Б.В. , Нідерланди (дозвіл на випуск серії); Трансфарм Логістік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090" w:rsidRDefault="001E4090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2 або 3 таблетки в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090" w:rsidRDefault="001E4090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UA/14380/01/02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3 таблетки в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UA/14380/01/01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АЙЛІЯ®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40 мг/мл;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Байєр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Байєр АГ, Берлін, Німеччина (виробництво (включаючи стерильну фільтрацію, наповнення - первинна упаковка), вторинна упаковка, контроль серії, відповідальний за випуск серії для флаконів, маркування, блістерна упаковка, стерилізація, вторинна упаковка, виробничий контроль, контроль якості, відповідальний за випуск серії для попередньо заповнених шприців); Байєр АГ, Німеччина, Вупперталь, Німеччина (контроль серії); Байєр АГ, Німеччина, Леверкузен, Німеччина (контроль якості для попередньо заповнених шприців, контроль якості (тільки тест на механічні включення) для флаконів); Веттер Фарма-Фертігунг ГмбХ і Ко. КГ, Німеччина (виробництво (включаючи стерильну фільтрацію, наповнення - первинна упаковка), виробничий контроль, контроль якості, візуальна інспекція для флаконів; виробничий контроль, контроль якості, візуальна інспекція для попередньо заповнених шприців); Єврофінс Ланкастер Лабораторіз, Інк., США (контроль якості нерозфасованої продукції); Редженерон Фармасьютікалс, Інк., США (виробництво нерозфасованої продукції, контроль якості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090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E4090" w:rsidRDefault="001E4090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1E40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UA/12600/01/01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АЛЬБЕНЗІ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оральна, 200 мг/5 мл;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UA/18079/02/01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АЛЬФА НОРМІКС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Альфасігма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UA/9360/01/01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пакування, контроль якості, випуск серії готового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"ВАЛАРТІН ФАРМА", Україна;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циклом, контроль якості, випуск серії готового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"Науково-виробнича компанія "Інтерфармбіотек",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UA/14777/01/01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АЛЬФАРЕКІН®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пакування, контроль якості, випуск серії готового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"ВАЛАРТІН ФАРМА", Україна;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циклом, контроль якості, випуск серії готового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"Науково-виробнича компанія "Інтерфармбіотек",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UA/14777/01/02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АМІАКУ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10 %,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UA/0407/01/01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блістері; по 2 блістери у пачці; по 20 таблеток у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UA/7449/01/01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UA/7997/01/01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АМЛОДИПІН-ФІТОФАРМ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у блістері; по 2 або по 3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UA/2802/01/01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АНАЛЬГІН - ДИБАЗОЛ - ПАПАВЕРИН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5B5" w:rsidRDefault="008965B5" w:rsidP="008965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8965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965B5" w:rsidRPr="00457F96" w:rsidRDefault="008965B5" w:rsidP="008965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UA/15689/01/01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АНГІО-БЕТАРГІН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42 мг/мл по 100 мл у пляшці, по 1 пляшці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65B5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65B5" w:rsidRDefault="008965B5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965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UA/15912/01/01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АРИМІДЕКС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лікарського засобу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53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536" w:rsidRDefault="000C653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UA/2417/01/01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2,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53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6536" w:rsidRDefault="000C653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6536" w:rsidRDefault="000C653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C65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UA/1438/02/01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АРТЕДЖА®-Д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гель 5 % по 50 г або 100 г в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UA/19470/01/01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АРТРИДА®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ін`єкцій, 100 мг/мл; по 2 мл в ампулах; по 5 ампул у лотку; по 2 лотки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ХАУПТ ФАРМА ЛІВРОН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</w:t>
            </w:r>
            <w:r w:rsidR="00653CCB">
              <w:rPr>
                <w:rFonts w:ascii="Arial" w:hAnsi="Arial" w:cs="Arial"/>
                <w:sz w:val="16"/>
                <w:szCs w:val="16"/>
              </w:rPr>
              <w:t>в: Зміни II тип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UA/15442/01/01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5 мг/100 мг; по 10 капсул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Адамед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UA/18799/01/01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10 мг/100 мг; по 10 капсул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653C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CCB" w:rsidRPr="00457F96" w:rsidRDefault="00653CCB" w:rsidP="00653C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UA/18799/01/02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20 мг/100 мг; по 10 капсул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CCB" w:rsidRPr="00457F96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UA/18799/01/03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4 блістери в коробці;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CCB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3CCB" w:rsidRDefault="00653CCB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4F2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UA/3121/01/03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АТФ-ЛОНГ®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4 блістери в коробці;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27A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4F2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UA/3121/01/02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БЕТАЛОК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1 мг/мл; по 5 мл в ампулі; по 5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Сенексі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27A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4F2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UA/2769/01/01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100 мг,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27A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4F2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UA/3066/01/02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27A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27AD" w:rsidRDefault="004F27A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UA/3066/01/03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50 мг,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3DEE" w:rsidRDefault="002F3DEE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Pr="00457F96" w:rsidRDefault="002F3DEE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UA/3066/01/01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БІКАЛУТАМІД ДЖЕНЕФАРМ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Дженефарм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Дженефарм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460). 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Pr="00457F96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UA/19121/01/01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Екселла ГмбХ &amp; Ко. КГ, Німеччина;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UA/17245/01/01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Екселла ГмбХ &amp; Ко. КГ, Німеччина;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UA/17245/01/02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БОРНОЇ КИСЛОТИ РОЗЧИН СПИРТОВИЙ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застосування, спиртовий 2 %; по 10 мл, по 25 мл у флаконах; по 25 мл у флаконі;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UA/8197/01/01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14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розпилення, 0,25 мг/мл; по 2 мл в контейнері; по 5 контейнерів у конверті; по 4 конверти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2F3D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3D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3DEE" w:rsidRDefault="002F3D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БУДЕСОНІД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F37" w:rsidRDefault="001D490D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811F37">
              <w:rPr>
                <w:rFonts w:ascii="Arial" w:hAnsi="Arial" w:cs="Arial"/>
                <w:sz w:val="16"/>
                <w:szCs w:val="16"/>
              </w:rPr>
              <w:t>–</w:t>
            </w: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1F37" w:rsidRDefault="00811F37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UA/14857/01/01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ВАКСЗЕВРІЯ (VAXZEVRIA)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лікарського засобу, випробування контролю якості лікарського засобу (мікробіологічні (мікробіологічна чистота): випробування на бактеріальні ендотоксини (LAL-тест); мікробіологічні (стерильність): стерильність; фізичні/хімічні: опис (кольоровість, прозорість та видимі частки), рН, осмоляльність, об’єм, що витягається), вторинна упаковка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КАТАЛЕНТ АНАНЬЇ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F37" w:rsidRDefault="001D490D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1F37" w:rsidRDefault="00811F37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1D490D" w:rsidRPr="00457F96" w:rsidRDefault="001D490D" w:rsidP="00811F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F37">
              <w:rPr>
                <w:rFonts w:ascii="Arial" w:hAnsi="Arial" w:cs="Arial"/>
                <w:sz w:val="16"/>
                <w:szCs w:val="16"/>
              </w:rPr>
              <w:t>Зміни II типу</w:t>
            </w:r>
            <w:r w:rsidR="00811F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UA/18777/01/01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ВАКСЗЕВРІЯ (VAXZEVRIA)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лікарського засобу, випробування контролю якості лікарського засобу та випробування стабільності (біологічні; мікробіологічні: мікробіологічна чистота; мікробіологічні: стерильність; фізичні/хімічні), 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СК біосайнс Ко., Лтд. (No.97)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F3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11F37" w:rsidRDefault="00811F3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1F37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11F37" w:rsidRDefault="00811F37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11F3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UA/18725/01/01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ВАКСЗЕВРІЯ (VAXZEVRIA)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лікарського засобу, випробування контролю якості лікарського засобу та випробування стабільності (біологічні; мікробіологічні: мікробіологічна чистота; мікробіологічні: стерильність; фізичні/хімічні), 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СК біосайнс Ко., Лтд. (No.97),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UA/18725/01/01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ВАКСЗЕВРІЯ (VAXZEVRIA)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лікарського засобу, випробування контролю якості лікарського засобу (мікробіологічні (мікробіологічна чистота): випробування на бактеріальні ендотоксини (LAL-тест); мікробіологічні (стерильність): стерильність; фізичні/хімічні: опис (кольоровість, прозорість та видимі частки), рН, осмоляльність, об’єм, що витягається), вторинна упаковка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КАТАЛЕНТ АНАНЬЇ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UA/18777/01/01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ВАЛЕРІАНИ ЕКСТРАКТ ГУСТИЙ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UA/6809/01/01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мг, флакон скляний,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UA/18898/01/01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мг, флакон скляний,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UA/18898/01/02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мг, 1 скляний флакон з ліофілізатом, місткістю 10 мл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7D50F9" w:rsidRDefault="007D50F9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UA/18265/01/01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мг, 1 скляний флакон з ліофілізатом, місткістю 20 мл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</w:t>
            </w: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UA/18265/01/02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Альфасігма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50F9" w:rsidRPr="00457F96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UA/8123/01/01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м'які по 250 ЛО; по 25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С.П.А., Італiя; Каталент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UA/8123/02/01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ВЕТ КОМОД®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очні, 20 мг/мл; по 10 мл у багатодозовому пластиковому контейнері, оснащеному повітронепроникним насосом;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UA/7332/01/01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ВІАКОРАМ® 3,5 МГ/2,5 МГ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3,5 мг/2,5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Серв'є (Ірландія) Індастріс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UA/15293/01/01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ВІАКОРАМ® 7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7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Серв'є (Ірландія) Індастріс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UA/15293/01/02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50F9" w:rsidRPr="00231F78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F78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ВІНІТЕЛ®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сироп, 200 мг/5 мл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UA/18844/01/01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ГАБАНТИН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UA/7323/01/03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ін'єкцій, 100 ОД/мл;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по 10 мл у скляному флаконі; по 1 флакону в картонній пачці;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по 3 мл в картриджі; по 5 картриджів у блістері; по 1 блістеру в картонній пачці.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 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ГЕНТАКСАН®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нашкірного застосування, по 2 г, 5 г та 8 г у флаконі, по 1 флакону в пачці з картону або по 2 г, 5 г та 8 г у флаконі-крапельниці, по 1 флакону-крапельниці в пачці з картону; або по 2 г, 5 г та 8 г у флаконі-крапельниці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дозованої форми, первинне та вторинне пакування: ПрАТ "Фармацевтична фірма "ФарКоС", Україна;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повний цикл виробництва ЛЗ, первинне та вторинне пакування, контроль якості, випуск серії: ТОВ "Фармацевтична компанія "ФарКоС",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UA/17134/01/01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Донджінг Тіандонг Фармасьютікал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7D50F9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UA/14059/01/01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Дженентек Інк., США;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 Рош Діагностикс ГмбХ, Німеччина;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0F9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D50F9" w:rsidRDefault="007D50F9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7D5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мг;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випробування. контролю якості (тільки стерильність та механічні включення): Дженентек Інк., США; Випробування контролю якості (тільки стерильність та механічні включення): Дженентек Інк., США; Випробування контролю якості: Ф.Хоффманн-Ля Рош Лтд, Швейцарія;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Дженентек Інк., США;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пакування, випробування контролю якості,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</w:t>
            </w:r>
          </w:p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Випробування контролю якості (тільки стерильність та механічні включення): Дженентек Інк., США;</w:t>
            </w:r>
          </w:p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Випробування контролю якості: Ф.Хоффманн-Ля Рош Лтд, Швейцарія;</w:t>
            </w:r>
          </w:p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пакування, випробування контролю якості, випуск серії: Ф.Хоффманн-Ля Рош Лтд, Швейцарія;</w:t>
            </w:r>
          </w:p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Розчинник: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  <w:p w:rsidR="001D490D" w:rsidRPr="00457F96" w:rsidRDefault="001D490D" w:rsidP="001135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ГЕСПЕРИДИН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Сичуань Сєлі Фармасьютикал Ко.,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ГІДРОКОРТИЗОН - ПОС®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очна, 10 мг/г; по 2,5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UA/6522/01/01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ГІДРОКОРТИЗОН - ПОС®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очна, 25 мг/г; по 2,5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UA/6522/01/02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ГЛЮКОЗАМІНУ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використання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БІОІБЕРІКА С.А.У.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UA/16797/01/01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1B96" w:rsidRPr="00457F96" w:rsidRDefault="00F51B96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UA/4113/02/01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450 МО (33 мкг)/0,75 мл; по 0,75 мл у картриджі з пробкою-поршнем та рифленою кришечкою, вміщеному у ручку для введення; по 1 ручці та 12 голок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UA/4113/02/02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900 МО (66 мкг)/1,5 мл; по 1,5 мл у картриджі з пробкою-поршнем та рифленою кришечкою, вміщеному у ручку для введення; по 1 ручці та 20 голок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UA/4113/02/03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ГРИПАУТ ГАРЯЧИЙ НАПІЙ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6 г у пакетику; по 10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3C4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ФДС Лімітед, Індія;</w:t>
            </w:r>
          </w:p>
          <w:p w:rsidR="001D490D" w:rsidRPr="00457F96" w:rsidRDefault="001D490D" w:rsidP="003C4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460).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UA/15361/01/01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200 мг; 1 флакон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F51B96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UA/0548/01/01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мг; 1 флакон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UA/0548/01/02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ДАКСАС 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мкг; по 10 таблеток у блістері; по 3 або по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Pr="00457F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UA/11261/01/01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ДЕКСА-ГЕНТАМІЦИН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1B96" w:rsidRPr="00457F96" w:rsidRDefault="00F51B96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UA/5562/01/01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ДЕКСАПОС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UA/4878/01/01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ДИБАЗОЛ-ДАРНИЦЯ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UA/4780/01/01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2 мг/мл по 50 мл або 100 мл у флаконі,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UA/5970/01/01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Фарева Амбуаз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UA/5970/02/02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150 мг, по 1 капсулі в блістері,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UA/5970/02/03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50 мг, по 7 капсул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UA/5970/02/01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ДІФОСФОЦИН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1000 мг/4 мл по 4 мл в ампулі; по 3 ампули у контурній чарунковій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Магіс Фармасьютічі С.p.л.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Мітім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UA/13936/01/02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ДІФОСФОЦИН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500 мг/4 мл по 4 мл в ампулі; по 5 ампул у контурній чарунковій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Магіс Фармасьютічі С.p.л.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Мітім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UA/13936/01/01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ДОЛОБЕНЕ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гель, по 20 г або 50 г, або 100 г гелю в тубі; по 1 тубі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первинна та вторинна упаковка, контроль серії;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UA/5565/01/01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ДУОКОПТ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очні, розчин по 5 мл у багатодозовому флаконі з насосом і захисним ковпачком; по 1 флакону у допоміжному пристрої для доставки; № 1 або № 3 у коробці або по 10 мл у багатодозовому флаконі з насосом і захисним ковпачком; по 1 флакону у допоміжному пристрої для доставки; № 1 або № 2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ДЕЛФАРМ ТУР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UA/18728/01/01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ДУТАМІН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"Універсальне агенство "ПРО-ФАРМА"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Галенікум Хелс, С.Л., Іспанiя (випробування контролю якості (фізичні/хімічні), випуск серії); Галенікум Хелс, С.Л., Іспанiя (виробник проміжного продукту - Дутастерид, капсули м`які, по 0,5 мг що відповідає за випробування контролю якості (фізичні/хімичні), випуск серії); Галенікум Хелс, С.Л., Іспанiя (виробник проміжного продукту - Тамсулозіну гідрохлорид, пелети, по 0,4 мг, що відповідає за випробування контролю якості (фізичні/хімичні), випуск серії); Інфармаде, С.Л., Іспанiя (виробник проміжного продукту - Дутастерид, капсули м`які, по 0,5 мг, що відповідає за випробування контролю якості); ЛАБОРАТОРІО ЕЧЕВАРНЕ, С.А., Іспанiя (виробник проміжного продукту - Дутастерид, капсули м`які, по 0,5 мг, що відповідає за контроль якості (мікробіологічний); ЛАБОРАТОРІО ЕЧЕВАРНЕ, С.А., Іспанiя (виробник проміжного продукту - Тамсулозіну гідрохлорид, пелети, по 0,4 мг, що відповідає за контроль якості (мікробіологічний); ЛАБОРАТОРІО ЕЧЕВАРНЕ, С.А., Іспанiя (контроль якості (мікробіологічний); САГ МАНУФАКТУРІНГ, С.Л.У., Іспанiя (виробник проміжного продукту - Тамсулозіну гідрохлорид, пелети, по 0,4 мг, що відповідає за контроль якості, випуск серії); САГ МАНУФАКТУРІНГ, С.Л.У., Іспанiя (виробництво, пакування, контроль якості, випуск серії); Сан Фармасьютикал Індастріз Лімітед, Індія (виробник проміжного продукту - Тамсулозіну гідрохлорид, пелети, по 0,4 мг, що відповідає за виробництво, пакування, контроль якості,випуск серії); Сіндеа Фарма, С.Л., Іспанiя (виробник проміжного продукту - Дутастерид, капсули м`які, по 0, 5 мг, що відповідає за виробництво,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Іспанiя/Індія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UA/18461/01/01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ЕВКАБАЛ®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краплі, 1 мг/мл, по 10 мл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UA/13241/01/01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highlight w:val="red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ЕВКАБАЛ® КРАПЛІ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краплі, 0,5 мг/мл по 10 мл у флаконі,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UA/13241/01/02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ЕГІСТРОЗОЛ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блістері, по 2 блістери в картонній упаковці; по 10 таблеток у блістері; по 3 або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Угорщина; Сінтон Хіспанія,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Угорщина/ 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UA/9959/01/01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ЕМЕТОН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 мг/мл по 2 мл або по 4 мл в ампулі; по 5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Україна/ 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51B96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UA/13447/01/01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ЕМСЕФ®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Нектар Лайфсайнсіз Лімітед-Юніт VІ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UA/9914/01/01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ЕНЗИКС® ДУО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UA/4162/01/02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ЕНТЕРОСГЕЛЬ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"ЕОФ "КРЕОМА-ФАРМ"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ПрАТ "ЕОФ "КРЕОМА-ФАРМ"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</w:t>
            </w:r>
            <w:r w:rsidR="00F51B96">
              <w:rPr>
                <w:rFonts w:ascii="Arial" w:hAnsi="Arial" w:cs="Arial"/>
                <w:sz w:val="16"/>
                <w:szCs w:val="16"/>
              </w:rPr>
              <w:t xml:space="preserve">траційних матеріалів: зміни І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UA/4415/02/01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ЕСКУЗАН®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оральні по 20 мл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UA/0217/01/01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ЕССЕНЦІАЛЄ®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250 мг/5 мл № 5: по 5 мл в ампулі; по 5 ампул у контурній чарунковій упаковців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пакування, маркування, контроль та випуск серії: АТ "Галичфарм", Україна; виробництво, пакування, маркування, контроль та випуск серії: ФАМАР ХЕЛС КЕАР СЕРВІСІЗ МАДРИД, С.А.У.,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D715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1D490D" w:rsidRPr="00457F96" w:rsidRDefault="001D490D" w:rsidP="00D715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1D490D" w:rsidRPr="00457F96" w:rsidRDefault="001D490D" w:rsidP="00D715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UA/8626/01/01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ЕТОПОЗИД-МІЛІ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UA/6439/01/01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150 мг, по 50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UA/16003/01/0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по 150 мг по 50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UA/16003/01/01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 по 150 мг; по 50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UA/16003/01/01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ЗОЛАДЕКС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капсула для підшкірного введення пролонгованої дії по 3,6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UA/4236/01/01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ЗОЛАДЕКС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капсула для підшкірного введення пролонгованої дії по 10,8 мг, 1 капсула у шприц-аплікаторі із захисним механізмом; по 1 шприцу в конверті з прикріпленим прапорцем-анотацією з вологопоглинаю-чою капсулою; по 1 конверту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UA/4236/01/02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капсули тверді по 25 мг; по 14 капсул у блістері; по 2 або по 4 блістери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 (згідно н</w:t>
            </w:r>
            <w:r w:rsidR="00F51B96">
              <w:rPr>
                <w:rFonts w:ascii="Arial" w:hAnsi="Arial" w:cs="Arial"/>
                <w:sz w:val="16"/>
                <w:szCs w:val="16"/>
              </w:rPr>
              <w:t>аказу МОЗ від 23.07.2015 № 460)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F51B96" w:rsidRDefault="00F51B96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UA/19526/01/01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капсули тверді по 50 мг; по 14 капсул у блістері; по 2 або по 4 блістери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 (згідно наказу МОЗ від 23.07.2015 № 460)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UA/19526/01/02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ІБАНДРОНОВА КИСЛОТА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2 мл та по 6 мл у флаконах,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Аккорд Хелскеа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готового ЛЗ, первинне, вторинне пакування,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Інтас Фармасьютикелс Лімітед, Індія;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UA/16515/01/01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1 флакон (120 мг/2,4 мл) з пробкою та ковпачком «flip-off» у картонній коробці або 1 флакон (500 мг/10 мл) з пробкою та ковпачком «flip-off»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(вторинне пакування); АстраЗенека АБ, Швеція (контроль якості (за винятком стерильності), випуск серії лікарського засобу); АстраЗенека Фармасьютикалс ЛП, США (контроль якості (за винятком стерильності і ендотоксину)); Веттер Фарма-Фертигун ГмбХ та Ко. КГ, Німеччина (виробництво лікарського засобу, контроль якості (тільки стерильність і ендотоксини)); Каталент Індіана, ЛЛС, США (виробництво лікарського засобу, вторинне пакування); МедІмун ЮК Лімітед, Велика Британiя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ІНСУВІТ® 30/70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ВІТАЛ Фарма ГмбХ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Біокон Байолоджикс Лімітед, Індія;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«Фармак»,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UA/14836/01/01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ІНСУВІТ® НNP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ін'єкцій, 100 МО/мл, по 3 мл у картриджі, по 5 картриджів у блістері, по 1 блістеру у пачці; по 10 мл у флаконі,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ВІТАЛ Фарма ГмбХ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Біокон Байолоджикс, Індія;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«Фармак»,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51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UA/14838/01/01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ІНСУВІТ®Н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ВІТАЛ Фарма ГмбХ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Біокон Байолоджикс, Індія;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«Фармак»,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B96" w:rsidRDefault="00F51B96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UA/14837/01/01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КАВІНТОН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по 2 мл в ампулі; по 5 ампул у пластиковій формі; по 2 пластикові форми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Зміни II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UA/4854/02/01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063EBD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КАЛЕТРА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застосування; по 60 мл у флаконі; по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виробництво лікарського засобу, первинне та вторинне пакування: Еббві Інк., США; Виробник відповідальний за тестування: Еббві Інк., США; Виробник відповідальний за тестування та випуск серії: Еббві Дойчленд ГмбХ і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UA/6998/02/01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КАЛКВЕНС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UA/19138/01/01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25 мг; по 10 таблеток у блістері; по 2 або по 6 блістерів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UA/9776/01/01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ін'єкцій,10 мг/мл; по 5 мл або по 45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газ по 2 л, 3 л, 5 л, 8 л, 10 л, 12 л, 40 л, 50 л у балонах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"Техногаз-С"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"Техногаз-С"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UA/18474/01/01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КЛІНДАМІЦИН-М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0,15 г; по 10 капсул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UA/8159/01/01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КЛОПІДОГРЕЛ-ТЕВА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UA/11636/01/01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мг/500 мг; по 7 таблеток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UA/12952/01/02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мг/1000 мг; по 7 таблеток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Фармасьютикалс ЛП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UA/12952/01/03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мг/1000 мг; по 7 таблеток у блістері; по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UA/12952/01/01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США, США,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063EBD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063EBD" w:rsidRDefault="00063EB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1D490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 Зміни II типу</w:t>
            </w:r>
          </w:p>
          <w:p w:rsidR="00063EBD" w:rsidRDefault="00063EB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806C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 при випуску (мікробіологічна чистота):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 при стабільності та випуску (окрім мікробіологічної чистоти):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Випробування контролю якості при стабільності та випуску (мікробіологічна чистота):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випробування контролю якості при стабільності: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Ф.Хоффманн-Ля Рош, Швейцарія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КРЕСТОР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мг: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АйПіЕр Фармасьютикалс Інк., США (виробник лікарського засобу "in bulk"); АстраЗенека ЮК Лімітед, Велика Британiя (виробник, відповідальний за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КРЕСТОР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мг: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АйПіЕр Фармасьютикалс Інк., США (виробник лікарського засобу "in bulk"); АстраЗенека ЮК Лімітед, Велика Британiя (виробник, відповідальний за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КРЕСТОР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мг: по 7 таблеток у блістері; по 4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АйПіЕр Фармасьютикалс Інк., США (виробник лікарського засобу "in bulk"); АстраЗенека ЮК Лімітед, Велика Британiя (виробник, відповідальний за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США/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UA/3772/01/03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КРЕСТОР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мг: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АйПіЕр Фармасьютикалс Інк., США (виробник лікарського засобу "in bulk"); АстраЗенека ЮК Лімітед, Велика Британiя (виробник, відповідальний за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UA/3772/01/04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КСИФАКСАН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550 мг по 14 таблеток у блістері з ПВХ-ПЕ-ПВДХ/алюмінію; по 2, 3 або 4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Альфасігма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UA/19008/01/01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UA/15985/01/01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UA/15983/01/01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5/1000 мг;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виробництво in-bulk, контроль якості, первинне та вторинне пакування, випуск серії: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UA/15984/01/01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КУТЕРН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 мг/10 мг; по 14 таблеток у блістері,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(первинне та вторинне пакування, контроль якості, випуск серії); АстраЗенека ГмбХ, Німеччина (первинне та вторинне пакування, випуск серії); АстраЗенека Фармасьютикалс ЛП, США (виробник in bulk, первинне пакування, контроль якості); АстраЗенека ЮК Лімітед, Велика Британiя (первинне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UA/17484/01/01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15 мг/2 мл по 2 мл в ампулах;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Берінгер Інгельхайм Еспана, СА, Іспанія; САНОФІ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Іспанія/Італія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по 25 г або 40 г у тубах; по 25 г або 40 г у тубах;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UA/2647/01/01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Тева Фармацевтікал Індастріз Лтд., Ізраїль; первинне та вторинне пакування, контроль якості, випуск серій: АТ Фармацевтичний завод Тева 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Ізраїль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57F96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ЛІДОКСАН® 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льодяники, 5 мг/1 мг; 12 льодяників в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пакування, контроль серій: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Словенія/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UA/18785/01/01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ЛІДОКСАН® ПОЛУНИЦЯ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льодяники, 5 мг/1 мг; 12 льодяників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пакування, контроль серій: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Словенія/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UA/18801/01/01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8 таблеток в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</w:t>
            </w:r>
            <w:r w:rsidR="00063EBD">
              <w:rPr>
                <w:rFonts w:ascii="Arial" w:hAnsi="Arial" w:cs="Arial"/>
                <w:sz w:val="16"/>
                <w:szCs w:val="16"/>
              </w:rPr>
              <w:t>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UA/14747/02/01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8 таблеток в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 АббВі Лімітед, Сполучені Штати; первинне та вторинне пакування, контроль якості, випуск серії: АстраЗенека ЮК Лімітед, Велика Британія; 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UA/14747/02/02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капсули тверді, по 50 мг; по 112 капсул твердих у флаконі; по 4 флакони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in-bulk: Патеон Фармасьютікалс Інк, США; Первинне та вторинне пакування,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UA/14747/01/01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оболонкою,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UA/9435/01/01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або 10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UA/2610/01/01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№ 40 (10х4): по 10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САНОФІ С.P.Л.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UA/9220/02/01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МАГНЕ-В6 ® АНТИСТРЕС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ОПЕЛЛА ХЕЛСКЕА ІНТЕРНЕШНЛ САС,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UA/4130/01/01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оболонкою № 50: (10х5): по 10 таблеток у блістері; по 5 блістерів у картонній коробці; № 60: (20х3): по 20 таблеток у блістері; по 3 блістери у картонній коробці;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№ 100: (20х5):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САНОФІ ВІНТРОП ІНДАСТРІА,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МАРКАЇН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5 мг/мл; по 20 мл у флаконі; по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Ресіфарм Монтс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UA/0663/01/01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0,3 г,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063E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063E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UA/8823/01/01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МЕБІКАР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0,5 г, по 10 таблеток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UA/8823/01/02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МЕДЕКСОЛ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краплі очні, розчин, 1 мг/мл; по 5 мл у флаконі-крапельниці;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 (згідно наказу МОЗ від 23.07.2015 № 460)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UA/18505/01/01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UA/14937/01/01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UA/14937/01/02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МЕДОПРАМ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Медокемі ЛТД (Завод AZ), Кіпр;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Кіпр/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UA/14937/01/03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ін'єкцій по 500 мг; 1 або 10 флаконів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АЦС ДОБФАР С.П.А., Італiя;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та контроль якості стерильної суміші: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АЦС ДОБФАР С.П.А., Італiя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UA/18216/01/02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ін'єкцій по 1000 мг; 1 або 10 флаконів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АЦС ДОБФАР С.П.А., Італiя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063EBD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UA/18216/01/01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500 мг;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Італiя,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UA/18216/01/02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1000 мг;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АЦС ДОБФАР С.П.А., Італiя;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UA/18216/01/01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МЕТАДОНА ГІДРОХЛОРИД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UA/18168/01/01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E449F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МЕТАФІН®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5 мг, по 10 таблеток у блістері; по 1 або 5 блістерів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063EBD" w:rsidRDefault="00063EB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490D" w:rsidRPr="0040611D" w:rsidRDefault="00063EB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D49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UA/14448/01/01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E449F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МЕТАФІН®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10 мг, по 10 таблеток у блістері; по 1 або 5 блістерів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 змін до реєстраційних матеріалів: Зміни І типу</w:t>
            </w:r>
          </w:p>
          <w:p w:rsidR="00063EBD" w:rsidRDefault="00063EB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63EBD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D490D" w:rsidRPr="0040611D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UA/14448/01/02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E449F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МЕТАФІН®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25 мг, по 10 таблеток у блістері; по 1 або 4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061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Зміни І типу </w:t>
            </w:r>
          </w:p>
          <w:p w:rsidR="00063EBD" w:rsidRDefault="00063EB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490D" w:rsidRPr="0040611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E449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UA/14448/01/03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МЕТИЛПРЕДНІЗОЛОНУ АЦЕПОНАТ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Симбіотіка Спешиеліті Інгрідієнтс Сдн. Бхд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Малайзія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UA/14195/01/01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МЕТИЛУРАЦИЛ З МІРАМІСТИНОМ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мазь; по 15 г або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3EB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3EBD" w:rsidRDefault="00063EB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63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UA/1750/01/01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25 мг/мл; по 2 мл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ПЛІВА Хрватска д.о.о., Хорватія (контроль серії); Фармахемі Б.В., Нiдерланди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Хорватія/ Нiдерланди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UA/9609/01/01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100 мг/мл, по 10 мл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ПЛІВА Хрватска д.о.о., Хорватія (контроль серії); Фармахемі Б.В., Нiдерланди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Хорватія/ Нiдерланди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UA/0818/01/02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МЕТРОНІДАЗОЛУ БЕНЗОАТ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мішках з плівки поліетиленової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Аарті Драгс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UA/5406/01/01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кристалічний (субстанція) для фармацевтичного застосування у пакетах подвійних поліетиленових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Хармен Файночем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UA/18008/01/01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500 мг; по 10 таблеток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E2397E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UA/17139/01/01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10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МІКОНАЗОЛУ НІТРАТ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Гуфік Біосаінсес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UA/11632/01/01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UA/17689/01/01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2 або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UA/13305/01/01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 по 40 мг;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7 таблеток  у блістері; по 1 або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UA/2534/02/01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7 таблеток  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UA/2534/02/02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НЕОТОН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інфузій по 1 г 1 або 4 флакони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UA/9671/01/01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льодяники пресовані по 4 мг; по 20 льодяників у фліп-упаковці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МакНіл АБ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UA/14535/01/02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льодяники пресовані по 2 мг; по 20 льодяників у фліп-упаковці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МакНіл АБ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UA/14535/01/01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НІМЕСУЛІД-ФІТОФАРМ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100 мг; по 12 таблеток у блістері; по 1 блістеру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UA/2963/01/01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оральна, 220 мг/5 мл,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UA/16309/01/01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НОВАРИНГ®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кільце вагінальне, 11,7 мг/2,7 мг, по 1 кільцю у саше; по 1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 повним циклом: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Н.В. Органон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UA/9613/01/01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Лабораторіо Італьяно Біокіміко Фармацеутіко Лізафарма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Лабораторіо Італьяно Біокіміко Фармацеутіко Лізафарма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UA/18401/01/01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ФарКоС"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НООФЕН®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2 блістери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397E" w:rsidRPr="00457F96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40 мг № 12: по 12 таблеток у блістері; по 1 блістеру в картонній коробці; № 24: по 24 таблетки у блістері; по 1 блістеру в картонній коробці; № 60: по 60 таблеток у дозуючому контейнері, закритому кришкою з захисною стрічкою від відкриття; по 1 дозуючому контейнеру в картонній коробці; № 100: по 100 таблеток у флаконі; по 1 флакону в картонній коробці з наклейкою на коробці для контролю першого відкриття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 Підприємство 2 (підприємство Верешедьхаз), Угорщина; Санофі – Авентіс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UA/0391/01/02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НО-ШПА®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 Підприємство 2 (підприємство Верешедьхаз), Угорщина;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Санофі-Авентіс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UA/8879/01/01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краплі очні/вушні/для носа, розчин 0,01 % по 5 мл або 10 мл у флаконі полімерному з крапельницею;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КНВМП «ІСНА»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від 23.07.2015 № 460).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(виробник відповідальний за контроль якості); АстраЗенека Фармасьютикалс ЛП, США (виробник in bulk); АстраЗенека ЮК Лімітед, Велика Британiя (виробник, 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UA/10715/01/01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(виробник відповідальний за контроль якості); АстраЗенека Фармасьютикалс ЛП, США (виробник in bulk); АстраЗенека ЮК Лімітед, Велика Британiя (виробник, 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UA/10715/01/02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ОСПАМОКС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оральної суспензії по 125 мг/5 мл по 5,1 г порошку для 60 мл або по 8,5 г порошку для 100 мл суспензії у флаконі; по 1 флакону разом з шприцом для дозування з адаптером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UA/3975/05/01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ОСПАМОКС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оральної суспензії по 250 мг/5 мл по 6,6 г порошку для 60 мл або по 11 г порошку для 100 мл суспензії у флаконі; по 1 флакону разом з шприцом для дозування з адаптером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UA/3975/05/02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ОСПАМОКС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оральної суспензії по 500 мг/5 мл по 12 г порошку для 60 мл або по 20 г порошку для 100 мл суспензії у флаконі; по 1 флакону разом з мірною ложкою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ГмбХ –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UA/3975/05/03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ПАКЛІТАКСЕЛ-МБ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6 мг/мл, по 5 мл у флаконі; по 1 або 10 флаконів у пачці з картону або по 25 флаконів у лотку з картону з перегородками, що вкритий товстою термозбіжною плівкою; по 16,7 мл у флаконі; по 1 або 5 флаконів у пачці з картону або по 16 флаконів у лотку з картону з перегородками, що вкритий товстою термозбіжною плівкою; по 25 мл або по 50 мл у флаконі; по 1 або 4 флакони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Байоліз Фарма Корпорейшн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397E" w:rsidRDefault="00E2397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E2397E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UA/19384/01/01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ПАНАНГІН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50 таблеток у поліпропіленовому флаконі з контролем першого розкриття; по 1 флакону в картонній упаковці; по 20 таблеток у блістері; по 3 (20х3) або по 5 (20х5) блістерів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97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UA/7315/01/01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17398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виробник, відповідальний за виробництво 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первинне пакування, випуск серії: Октафарма, Франц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Франція/</w:t>
            </w:r>
          </w:p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Австрія/</w:t>
            </w:r>
          </w:p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E23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7398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реєстраційної процедури в наказі МОЗ України № 1767 від 29.09.2022</w:t>
            </w:r>
            <w:r w:rsidR="00E2397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98F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ПАНКРЕАЗИМ 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гастрорезистентні, по 10 таблеток у блістері, по 2 або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UA/16722/01/01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кишковорозчинні; по 10 таблеток у блістері; по 2 або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UA/0337/01/01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ПЕМЕТРЕКСЕД-МБ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приготування для розчину для інфузій по 100 мг;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UA/17843/01/01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ПЕМЕТРЕКСЕД-МБ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приготування для розчину для інфузій по 500 мг;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РЕЛАЙНС ЛАЙФ САЙНСЕС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UA/17843/01/02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ПЕРЕКИСУ ВОДНЮ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3 % по 25 мл, по 40 мл, по 100 мл, по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ПРАТ "ФІТОФАРМ", Україна; відповідальний за виробництво, первинне/вторинне пакування та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"Фарма Черкас",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UA/8214/01/01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Прачі Фармасьютікалс Пвт,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UA/14224/01/01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ПОДОРОЖНИКА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сироп; по 100 мл або по 200 мл у флаконі скляному або полімерному; по 1 флакону з мірним стаканчиком або без стаканчика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UA/16152/01/01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ПОСАКОНАЗОЛ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Дева Холдінг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UA/19386/01/01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ПОСИФОРМІН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очна 2 %; по 5 г мазі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УРСАФАРМ Арцнайміттель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UA/12755/01/01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ПРЕСТАРІУМ® 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UA/1901/02/01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ПРЕСТАРІУМ® 2,5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UA/1901/02/02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ПРЕСТАРІУМ® 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UA/1901/02/03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розпилення, 0,5 мг/мл по 2 мл в контейнері; по 5 контейнерів у конверті; по 4 конверти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(виробництво, контроль якості та випуск серії); АстраЗенека АБ, Швеція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C97EA3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UA/5552/01/02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ПУЛЬМІКОРТ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суспензія для розпилення, 0,25 мг/мл по 2 мл в контейнері; по 5 контейнерів у конверті; по 4 конверти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АБ, Швеція (виробництво, контроль якості та випуск серії); АстраЗенека АБ, Швеція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UA/5552/01/01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інгаляцій, 100 мкг/доза по 200 доз у пластиковому інгаляторі; по 1 інгалятору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інгаляцій, 200 мкг/доза по 100 доз у пластиковому інгаляторі; по 1 інгалятору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2,5 мг по 10 таблеток у блістері; по 3 або 6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UA/16689/01/01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у блістері; по 3 або 6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C97E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UA/16689/01/02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 або 6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серії); Меркле ГмбХ, Німеччина (первинна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UA/16689/01/03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РЕМАВІР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1 або 3 блістери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EA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97EA3" w:rsidRDefault="00C97EA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UA/3777/03/01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Pr="00457F96" w:rsidRDefault="003669EE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C37E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Лабораторія Біолаб, С.Л.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продукту/реагенту, що використовується у процесі виробництва АФІ (інші зміни у методах випробування (включаючи заміну або доповнення) АФІ або вихідного/проміжного продукту) запровадження нового робочого стандарту ефективності (WPS) для РеФакто АФ, який використовуватиметься для тестування ефективності діючої речовини.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візуальний контроль лікарського засобу,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РИТМОКОР®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капсули; по 12 капсул у блістері; по 4 або 5 блістерів у пачці; по 12 капсул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UA/3122/01/01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по 200 мл або по 400 мл у пляшках скляних (флаконах)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РОКСИЦЕФ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1,5 г; по 1 або 10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АНТИБІОТИКИ СА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вторинне пакування, тестування,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АНТИБІОТИКИ СА, Румунія;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Сінофарм Жиюн (Шеньчжен) Фармасьютикал Ко., Лтд., Китай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Румунія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UA/18774/01/01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 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UA/2535/02/02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мг,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 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UA/2535/02/03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мг,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 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UA/2535/02/04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 АстраЗенека Фармасьютикалс ЛП, США;  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UA/2535/02/01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 25 мкг/125 мкг на дозу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 25 мкг/250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69EE" w:rsidRPr="00457F96" w:rsidRDefault="003669EE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СЕРОФЛО-50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аерозоль для інгаляцій дозований 25 мкг/50 мкг на дозу, по 120 доз в аерозольному алюмінієвому балоні з дозуючим клапаном, пластиковим розпилювачем з індикатором дози та пилозахисним ковпачком; по 1 балону в алюмінієвому пакеті з мішечком силікагелю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Ципла Лтд. (Юніт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UA/15625/01/01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СИЛІМАРИН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669EE" w:rsidRPr="00457F96" w:rsidRDefault="003669EE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Ліверд Фарма Ко., ЛТД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UA/17215/01/01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UA/5433/01/01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інгаляцій, дозований, по 160 мкг/4,5 мкг/доза, по 60 доз у пластиковому інгаляторі; по 1 інгалятору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UA/5433/01/02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порошок для інгаляцій, дозований, по 320 мкг/9,0 мкг/доза; по 60 доз у пластиковому інгаляторі; по 1 інгалятору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UA/5433/01/03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СІКАПРОТЕКТ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очні, по 10 мл, у флаконі-крапельниці,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UA/5371/01/01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СІНУМАКС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 0,05 %; по 10 г у флаконі з розпилювачем; по 1 флакону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UA/17382/01/01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17398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20 %; по 30 г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ЛЕО Фарма А/С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ЛЕО Фарма Мануфактурінг </w:t>
            </w:r>
            <w:r w:rsidRPr="0017398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Італі 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 w:rsidRPr="0017398F">
              <w:rPr>
                <w:rFonts w:ascii="Arial" w:hAnsi="Arial" w:cs="Arial"/>
                <w:b/>
                <w:color w:val="000000"/>
                <w:sz w:val="16"/>
                <w:szCs w:val="16"/>
              </w:rPr>
              <w:t>: уточнення написання виробника в наказі МОЗ України № 1767 від 29.09.2022</w:t>
            </w:r>
            <w:r w:rsidR="003669E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процесі внесення 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  <w:r w:rsidR="003669EE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739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39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17398F" w:rsidRDefault="001D490D" w:rsidP="001739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98F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0,1 %; по 25 г,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UA/10254/02/01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стаканчиком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UA/11157/01/01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СПАЗМАЛГОН®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UA/7059/01/01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СУДОКРЕМ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Тосара Фарма Лімітед, Ірландія; Балканфарма-Троян АТ, Болгарія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Ірландія/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лікарського засобу (дільниця, на якій проводяться будь-які виробничі стадії, за винятком випуску серій, контролю якості, первинного та вторинного пакування, для нестерильних лікарських засобів) - введення додаткової дільниці виробництва, що відповідає за виробництво нерозфасованого продукту Балканфарма-Троян АТ, Болгарія (затверджено Тосара Фарма Лімітед, Ірландiя). Введення змін протягом 6-ти місяців після затвердження; Зміни І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вторинного пакування) - введення додаткової дільниці виробництва, що відповідає за вторинне пакування ЛЗ Балканфарма-Троян АТ, Болгарія (затверджено Тосара Фарма Лімітед, Ірландiя). Введення змін протягом 6-ти місяців після затвердження; зміни І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 для первинного пакування) - введення додаткової дільниці виробництва, що відповідає за первинне пакування Балканфарма-Троян АТ, Болгарія (затверджено Тосара Фарма Лімітед, Ірландiя). Введення змін протягом 6-ти місяців після затвердження; зміни І типу - Зміни з якості. Готовий лікарський засіб. Зміни у виробництві. Зміна імпортера/зміни, що стосуються випуску серії та контролю якості готового лікарського засобу (заміна або додавання виробника, що відповідає за ввезення та/або випуск серії) - Включаючи контроль/випробування серії - введення додаткової дільниці виробництва, що відповідає за контроль та випуск лікарського засобу Балканфарма-Троян АТ, Болгарія (затверджено Тосара Фарма Лімітед, Ірландiя). Введення змін протягом 6-ти місяців після затвердження; зміни І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(збільшення до 10 разів порівняно із затвердженим розміром) - збільшення розміру серії ГЛЗ з 749,0 кг до 1500 кг для нового виробника Балканфарма-Троян АТ, Болгарія. Введення змін протягом 6-ти місяців після затвердження; 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(інші зміни) - внесення методики В до методу ВЕРХ за показником «Кількісне визначення бензилового спирту, бензилбензоату, бензил циннамату». Введення змін протягом 6-ти місяців після затвердження; зміни І типу 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(інші зміни) - серії від 556,36 кг (1 серія) до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UA/4451/01/01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69EE" w:rsidRDefault="003669EE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UA/16232/01/01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UA/16232/01/02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по 1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Панацея Біотек Фарма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UA/15856/01/02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по 5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UA/15856/01/03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ТАКПАН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тверді, по 0,5 мг; по 10 капсул твердих у блістері; по 5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Панацея Біотек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UA/15856/01/01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капсули тверді; по 30 або по 90 капсул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Лабораторіос Леон Фарма, С.А., Іспанiя (виробництво проміжного продукту, готового лікарського засобу, пакування, контроль якості, випуск серії); С.С. Зентіва С.А., Румунiя (виробництво проміжного продукту); Атдіс Фарма, С.Л., Іспанiя (Альтернативне вторинне пакування); Манантіал Інтегра, С.Л.Ю., Іспанiя (альтернативне вторинне пакування); Лабораторіос Ліконса, С.А., Іспанія (альтернативне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ТАМСУЛОЗИНУ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Тіхе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69EE" w:rsidRPr="00457F96" w:rsidRDefault="003669EE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UA/18388/01/01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З АРОМАТОМ АКАЦІЇ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13,1 г в саше-пакеті;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</w:p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UA/17419/01/01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З АРОМАТОМ ЛИМОНУ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13,1 г у саше-пакеті;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UA/17816/01/01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МАКСІ З АРОМАТОМ ЛИМОНУ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розчину; по 23 г у саше-пакеті,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UA/17386/01/01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МАКСІ З АРОМАТОМ МАЛИНИ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саше-пакеті;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UA/17861/01/01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РАПІД З АРОМАТОМ АКАЦІЇ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в саше-пакеті;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UA/17387/01/01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ТЕТ 36.6® РАПІД З АРОМАТОМ ЛИМОНУ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саше-пакеті; по 5 або 10 саше-пакетів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69EE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69EE" w:rsidRDefault="003669EE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490D" w:rsidRPr="00457F96" w:rsidRDefault="001D490D" w:rsidP="00366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UA/17420/01/01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ТИНІДАЗОЛ-ТЕВА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4 таблетки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Балканфарма-Дупниця АТ, Болгарія; Балканфарма-Разград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UA/6782/01/01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ТИРОГЕН® 0,9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Джензайм Ірланд Лімітед, Ірландiя (виробництво кінцевого продукту (fill/finish), контроль серії, первинна та вторинна упаковка, дозвіл на випуск серії); Джензайм Корпорейшн, США (виробництво нерозфасованої продукції); Джензайм Лімітед, Велика Британiя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Pr="00457F96" w:rsidRDefault="00F8122F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UA/9743/01/01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UA/18327/01/01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UA/18327/01/02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42 мг/мл;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по 100 мл у флаконі,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“ФАРМАСЕЛ”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 або </w:t>
            </w:r>
            <w:r w:rsidRPr="00457F96">
              <w:rPr>
                <w:rFonts w:ascii="Arial" w:hAnsi="Arial" w:cs="Arial"/>
                <w:sz w:val="16"/>
                <w:szCs w:val="16"/>
              </w:rPr>
              <w:t>ТОВ “ФАРМАСЕЛ”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Нерозфасований продукт, первинна упаковка, вторинна упаковка, контроль: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457F9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ТРИКАРДИН СЕРЦЕВІ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оральні; по 25 мл у скляному флаконі-крапельниці або у флаконі полімерному з пробкою-крапельницею; по 1 флакону в пачці; по 25 мл у скляному флаконі з пробкою-крапельницею; по 1 флакону в пачці; по 50 мл у флаконах скляних або у флаконах полімерних з пробкою-крапельницею; по 1 флакону в пачці; по 50 мл у скляному флаконі з пробкою-крапельницею;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UA/8447/01/01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ТРИОСИЛ®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3,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UA/17202/01/01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орального розчину, по 1 саше; по 10 або 30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УРОБУТИН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таблетки, 5 мг;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Фармасьютiкалc Лімітед, Індія; виробництво лікарського засобу, первинне та вторинне пакування: Інтас Фармасьютiкалc Лімітед, Індія; контроль якості: ТОВ АЛС Чеська Республіка, Чехія; контроль якості: ТОВ АЛС Чеська Республіка, Чехія; контроль якості: АЛС ЛАБОРАТОРІС (ЮКЕЙ) ЛІМІТЕД, Велика Британія; контроль якості: АСТРОН РЕСЬОРЧ ЛІМІТЕД, Велика Британія; відповідальний за випуск серії: АККОРД ХЕЛСКЕА ЛІМІТЕД, Велика Британія</w:t>
            </w:r>
          </w:p>
          <w:p w:rsidR="00F8122F" w:rsidRPr="00457F96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Чехія</w:t>
            </w:r>
            <w:r w:rsidRPr="00457F96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УРСОЛІЗИН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2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Магіс Фармасьютічі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Мітім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UA/8078/01/01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УРСОЛІЗИН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Магіс Фармасьютічі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Мітім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UA/8078/01/02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100 мг, по 15 капсул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Безен Хелскеа СА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Капсуджель Плоермель, Франція;  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якості, дозвіл на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Сіндеа Фарма, СЛ, Іспанія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8122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200 мг, по 7 капсул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Безен Хелскеа СА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Капсуджель Плоермель, Франція;  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якості, дозвіл на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Сіндеа Фарма, СЛ, Іспанія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Франція/Іспанія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ФАЗЛОДЕКС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ЮК Лімітед, Велика Британiя (виробник, відповідальний за вторинну упаковку, контроль якості, випуск серії); Веттер Фарма-Фертигун ГмбХ та Ко. КГ, Німеччина (виробник лікарського засобу "in bulk", первинна упаковка, візуальний контроль, контроль якості за показниками: опис, ідентифікація, кількісне визначення фулвестранту, продукти деградації, об`єм ін`єкції в контейнерах, механічні включення (невидимі частки), стерильність, ендотоксини, функціональне випробування PFS, вміст етанолу, вміст спирту бензилового, вміст бензилбензоата); Веттер Фарма-Фертигун ГмбХ та Ко. КГ, Німеччина (виробник, відповідальний за візуальний аналіз); Веттер Фарма-Фертигун ГмбХ та Ко. КГ, Німеччина (виробник, відповідальний за контроль якості (за показниками стерильність, механічні включення, ендотоксини)); Веттер Фарма-Фертигун ГмбХ та Ко. КГ, Німеччина (виробник, відповідальний за тестування стерильності)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UA/5440/01/01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UA/4836/01/02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оболонкою, сірого кольору по 1 мг/10 мг у блістері; по 1 або 2, або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UA/4836/01/01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ФЕМОСТОН® КОНТІ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мг/5 мг по 28 таблеток у блістері; по 1, або 2, або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UA/4837/01/01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ФЕМОСТОН® КОНТІ МІНІ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мг/2,5 мг по 28 таблеток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Абботт Біолоджікалз Б.В.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UA/13464/01/01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ФЕНІБУТ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UA/14286/01/01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пластир трансдермальний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пластир трансдермальний по 12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пластир трансдермальний по 25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пластир трансдермальний по 50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пластир трансдермальний по 75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ФІНАЛГОН®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мазь по 20 г у тубі; по 1 тубі у комплекті з аплікатором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ГЛОБОФАРМ Фармацойтіше Продукціонз-унд Хандельсгезельшафт м.б.Х.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UA/1909/01/01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ФІНЛЕПСИН® 200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UA/9848/01/01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розчин для інфузій, 2 мг/мл; по 100 мл у флаконах; по 100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UA/3572/02/01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50 мг, по 10 капсул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UA/1153/01/01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100 мг, по 10 капсул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- Зміни з якості. Сертифікат відповідності/ГЕ-сертифікат відповідності Європейській фармакопеї/монографії. Подання нового або оновленого сертифіката відповідності або вилучення сертифіката відповідності Європейській фармакопеї: для АФІ; для вихідного матеріалу/реагенту/проміжного продукту, що використовуються у виробництві АФІ; для допоміжної речовини (сертифікат відповідності Європейській фармакопеї) - Оновлений сертифікат від уже затвердженого виробника -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вилучення показника «Важкі метали» із специфікації АФІ Флуконазолу, відповідно до матеріалів виробника Granules India Limited, Індія з поданням оновленого сертифікату відповідності Європейській фармакопеї СЕР № R1-CEP 2009-075-Rev 01 (затверджено СЕР № R1-CEP 2009-075-REV 00). Зміни І типу - Зміни з якості. АФІ. Контроль АФІ. Зміна у параметрах специфікацій та/або допустимих меж, визначених у специфікаціях на АФІ, або вихідний/проміжний продукт/реагент, що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UA/1153/01/02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№2, №3 - за рецептом; № 1 - 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UA/1153/01/03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ФЛУОЦИНОЛОНУ АЦЕТОНІД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Тіанджин Тіаняо Фармасьютікалс Ко., Лтд.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UA/12489/01/01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Брістол-Майєрс Сквібб Мануфактурінг Компані , США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Виробник "in bulk":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UA/13302/01/02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ФОРКСІГА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"in bulk":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Брістол-Майєрс Сквібб Мануфактурінг Компані , США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пакування,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Виробник "in bulk":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UA/13302/01/01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 дисперговані, по 50 мг по 4 таблетки у стрипі або блістері, по 1 стрипу або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UA/7617/02/01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5 мг/5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UA/13634/01/02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10 мг/10 мг,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UA/13634/01/03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ХІЛО-КЕА®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 по 10 мл у багатодозовому контейнері з повітронепроникним насосом та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UA/9732/01/01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 xml:space="preserve">ХІЛО-КОМОД®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краплі очні, 1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UA/7443/01/01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8122F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первинне, вторинне пакування, контроль та випуск серії: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Україна; 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виробництво, первинне, вторинне пакування, контроль якості: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ТОВ "АСТРАФАРМ", Україна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ХОНДРОІТИН®-ФІТОФАРМ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застосування, 5%; по 25 г або 40 г у тубі,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UA/17346/01/01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поліетилену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Біоіберіка С.А.У.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UA/15094/01/01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 ВРХ ДЛЯ ОРАЛЬНИХ ФОРМ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використання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БІОІБЕРІКА С.А.У.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UA/16799/01/01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ЦЕФАЗОЛІН-БХФЗ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500 мг;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UA/4616/01/01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ЦЕФАЗОЛІН-БХФЗ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мг;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UA/4616/01/02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по 1 або по 5, або по 10 флаконів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122F" w:rsidRDefault="00F8122F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2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UA/8973/01/01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in bulk: по 10 флаконів з порошком у груповій тарі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UA/8972/01/02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по 1 або по 5, або по 10 флаконів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122F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UA/8973/01/02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in bulk: по 10 флаконів з порошком у груповій тарі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080943" w:rsidP="000809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UA/8972/01/01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ЦЕФОТАКСИМ-БХФЗ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D490D" w:rsidRPr="00457F96" w:rsidRDefault="001D490D" w:rsidP="000809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UA/4252/01/01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ЦЕФОТАКСИМ-БХФЗ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флакон № 1 (без пачки): по 55 флаконів з порошком у коробці; флакон № 1 (у пачці): по 1 флакону з порошком у пачці; флакон № 1 (у пачці):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809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UA/4252/01/02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UA/17046/01/01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іn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UA/17047/01/01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мг, по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UA/17046/01/02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мг, іn bulk: по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UA/17047/01/02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мібе ГмбХ Арцнайміттель, Німеччина (виробник, відповідальний за виробництво "in bulk", первинне та вторинне пакування, контроль серії та випуск серії); СУН-ФАРМ Сп. з о.о., Польща (виробник, відповідальний за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809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ЦИКЛОФОСФАМІД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порошок для розчину для ін`єкцій або інфузій по 500 мг; по 1 або 2 флакони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вторинна упаковка, контроль та випуск серії: ЕБЕВЕ Фарма Гес.м.б.Х. Нфг. КГ, Австрія; виробництво нерозфасованої продукції, первинна упаковка: Джіянгсу Хенгруі Медіцін Ко., Лтд., Китай; контроль серії: Умфорана Лабор фюр Аналітік унд Ауфтрагсфоршунг ГмбХ&amp;Ко.КГ, Німеччина;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Китай/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809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- Зміни з якості. Готовий лікарський засіб. Контроль готового лікарського засобу. Зміна у методах випробування готового лікарського засобу (незначна зміна у затверджених методах випробування) незначні зміни в методі випробування за показником «Продукти розпаду», а саме в пробопідготовці випробовуваного розчину (метод ТШХ): концентрація розчину зразка змінюється з 80 мг/мл циклофосфаміду в розчиннику (еквівалентно 78,4 мг/мл безводного циклофосфаміду в розчиннику) на 80 мг/мл безводного циклофосфаміду в розчиннику. 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(оновлення процедури випробування для приведення у відповідність зі зміненою загальною статтею ДФУ або Європейської фармакопеї) (Б.II.г.2. (ґ) ІА)</w:t>
            </w:r>
            <w:r w:rsidRPr="00457F96">
              <w:rPr>
                <w:rFonts w:ascii="Arial" w:hAnsi="Arial" w:cs="Arial"/>
                <w:sz w:val="16"/>
                <w:szCs w:val="16"/>
              </w:rPr>
              <w:br/>
              <w:t xml:space="preserve">зміна 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UA/15802/01/01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335D92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ЦИСПЛАТИН-МІЛІ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943" w:rsidRDefault="00080943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F81A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UA/6490/01/01</w:t>
            </w:r>
          </w:p>
        </w:tc>
      </w:tr>
      <w:tr w:rsidR="001D490D" w:rsidRPr="00457F96" w:rsidTr="00335D92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90D" w:rsidRPr="00457F96" w:rsidRDefault="001D490D" w:rsidP="007F639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sz w:val="16"/>
                <w:szCs w:val="16"/>
              </w:rPr>
              <w:t>ЦИТРАМОН-ДАРНИЦЯ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12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943" w:rsidRDefault="001D490D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943" w:rsidRDefault="00080943" w:rsidP="007F63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490D" w:rsidRPr="00457F96" w:rsidRDefault="001D490D" w:rsidP="000809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 xml:space="preserve"> лікарського засобу, тексті маркування та інструкції для медичного застосування на підставі регулярно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D5F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490D" w:rsidRPr="00457F96" w:rsidRDefault="001D490D" w:rsidP="007D5F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F96">
              <w:rPr>
                <w:rFonts w:ascii="Arial" w:hAnsi="Arial" w:cs="Arial"/>
                <w:sz w:val="16"/>
                <w:szCs w:val="16"/>
              </w:rPr>
              <w:t>UA/6550/01/01</w:t>
            </w:r>
          </w:p>
        </w:tc>
      </w:tr>
    </w:tbl>
    <w:p w:rsidR="002A7455" w:rsidRPr="00457F96" w:rsidRDefault="002A7455"/>
    <w:p w:rsidR="002253B4" w:rsidRPr="00457F96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457F96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457F96" w:rsidTr="001456DA">
        <w:tc>
          <w:tcPr>
            <w:tcW w:w="7421" w:type="dxa"/>
          </w:tcPr>
          <w:p w:rsidR="00E04995" w:rsidRPr="00457F96" w:rsidRDefault="00E04995" w:rsidP="00E04995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457F96" w:rsidRDefault="00E04995" w:rsidP="00E04995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457F9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457F96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457F96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457F96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17398F" w:rsidRDefault="0017398F" w:rsidP="00A4753F"/>
    <w:p w:rsidR="00E449F0" w:rsidRDefault="00E449F0" w:rsidP="00A4753F"/>
    <w:sectPr w:rsidR="00E449F0" w:rsidSect="0080351B">
      <w:pgSz w:w="16838" w:h="11906" w:orient="landscape"/>
      <w:pgMar w:top="907" w:right="1134" w:bottom="90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78" w:rsidRDefault="00231F78" w:rsidP="00C87489">
      <w:r>
        <w:separator/>
      </w:r>
    </w:p>
  </w:endnote>
  <w:endnote w:type="continuationSeparator" w:id="0">
    <w:p w:rsidR="00231F78" w:rsidRDefault="00231F7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D" w:rsidRDefault="00063E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3331" w:rsidRPr="00F23331">
      <w:rPr>
        <w:noProof/>
        <w:lang w:val="ru-RU"/>
      </w:rPr>
      <w:t>5</w:t>
    </w:r>
    <w:r>
      <w:fldChar w:fldCharType="end"/>
    </w:r>
  </w:p>
  <w:p w:rsidR="00063EBD" w:rsidRDefault="00063E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78" w:rsidRDefault="00231F78" w:rsidP="00C87489">
      <w:r>
        <w:separator/>
      </w:r>
    </w:p>
  </w:footnote>
  <w:footnote w:type="continuationSeparator" w:id="0">
    <w:p w:rsidR="00231F78" w:rsidRDefault="00231F7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C1D"/>
    <w:multiLevelType w:val="multilevel"/>
    <w:tmpl w:val="DF36D8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A5AC0"/>
    <w:multiLevelType w:val="multilevel"/>
    <w:tmpl w:val="9EBAF7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3C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EBD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55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43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01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76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349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36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0F0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5E4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EC1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98F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0D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CF"/>
    <w:rsid w:val="001B79DB"/>
    <w:rsid w:val="001B7B14"/>
    <w:rsid w:val="001B7B9D"/>
    <w:rsid w:val="001B7BD2"/>
    <w:rsid w:val="001B7CAE"/>
    <w:rsid w:val="001B7E31"/>
    <w:rsid w:val="001B7F50"/>
    <w:rsid w:val="001B7FD2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0D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90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AC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70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78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AEA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8B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4FAC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455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DEE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9FF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92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9EE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CF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B2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5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A39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8DA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88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57F96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5C3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379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7AD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B38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0B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70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CE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978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BFA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CCB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1E3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7F0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3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EF3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0F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3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1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1B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CED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37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AF7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B5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23B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D4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26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77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6E00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3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3A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956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00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AC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3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5F9C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40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7E4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37E8D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7E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73E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EA3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38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266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76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7D7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571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666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C2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CB9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2F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97E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B6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890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9F0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5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92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678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6F6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31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96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2F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CEB739-337E-41C1-A8AF-2087A45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9E1A-1963-4E6E-9769-1C871567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22157</Words>
  <Characters>126296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2022-10-27T06:02:00Z</dcterms:created>
  <dcterms:modified xsi:type="dcterms:W3CDTF">2022-10-27T06:02:00Z</dcterms:modified>
</cp:coreProperties>
</file>